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2E" w:rsidRPr="00D80F29" w:rsidRDefault="0049092E" w:rsidP="0049092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80F29">
        <w:rPr>
          <w:rFonts w:ascii="Times New Roman" w:hAnsi="Times New Roman" w:cs="Times New Roman"/>
          <w:color w:val="000000"/>
          <w:sz w:val="24"/>
          <w:szCs w:val="24"/>
        </w:rPr>
        <w:t>Приложение 1 к</w:t>
      </w:r>
      <w:r>
        <w:rPr>
          <w:rFonts w:ascii="Times New Roman" w:hAnsi="Times New Roman" w:cs="Times New Roman"/>
          <w:sz w:val="24"/>
          <w:szCs w:val="24"/>
        </w:rPr>
        <w:t xml:space="preserve"> приказу а</w:t>
      </w:r>
      <w:r w:rsidRPr="00D80F29">
        <w:rPr>
          <w:rFonts w:ascii="Times New Roman" w:hAnsi="Times New Roman" w:cs="Times New Roman"/>
          <w:sz w:val="24"/>
          <w:szCs w:val="24"/>
        </w:rPr>
        <w:t>втономного учреждения</w:t>
      </w:r>
    </w:p>
    <w:p w:rsidR="0049092E" w:rsidRPr="00D80F29" w:rsidRDefault="0049092E" w:rsidP="0049092E">
      <w:pPr>
        <w:pStyle w:val="Bodytext20"/>
        <w:shd w:val="clear" w:color="auto" w:fill="auto"/>
        <w:spacing w:line="240" w:lineRule="auto"/>
        <w:jc w:val="right"/>
        <w:rPr>
          <w:sz w:val="24"/>
          <w:szCs w:val="24"/>
        </w:rPr>
      </w:pPr>
      <w:r w:rsidRPr="00D80F29">
        <w:rPr>
          <w:sz w:val="24"/>
          <w:szCs w:val="24"/>
        </w:rPr>
        <w:t xml:space="preserve"> Ханты-Мансийского автономного округа-Югры</w:t>
      </w:r>
    </w:p>
    <w:p w:rsidR="0049092E" w:rsidRPr="00D80F29" w:rsidRDefault="0049092E" w:rsidP="0049092E">
      <w:pPr>
        <w:pStyle w:val="Bodytext20"/>
        <w:shd w:val="clear" w:color="auto" w:fill="auto"/>
        <w:spacing w:line="240" w:lineRule="auto"/>
        <w:jc w:val="right"/>
        <w:rPr>
          <w:sz w:val="24"/>
          <w:szCs w:val="24"/>
        </w:rPr>
      </w:pPr>
      <w:r w:rsidRPr="00D80F29">
        <w:rPr>
          <w:sz w:val="24"/>
          <w:szCs w:val="24"/>
        </w:rPr>
        <w:t>«Центр профессиональной патологии»</w:t>
      </w:r>
    </w:p>
    <w:p w:rsidR="0049092E" w:rsidRPr="00D80F29" w:rsidRDefault="0049092E" w:rsidP="0049092E">
      <w:pPr>
        <w:pStyle w:val="Bodytext20"/>
        <w:shd w:val="clear" w:color="auto" w:fill="auto"/>
        <w:spacing w:line="240" w:lineRule="auto"/>
        <w:jc w:val="right"/>
        <w:rPr>
          <w:sz w:val="24"/>
          <w:szCs w:val="24"/>
        </w:rPr>
      </w:pPr>
      <w:r w:rsidRPr="00D80F29">
        <w:rPr>
          <w:sz w:val="24"/>
          <w:szCs w:val="24"/>
        </w:rPr>
        <w:t xml:space="preserve"> от 13.10.2023 № 483-пр</w:t>
      </w:r>
    </w:p>
    <w:p w:rsidR="0049092E" w:rsidRPr="00D80F29" w:rsidRDefault="0049092E" w:rsidP="0049092E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9092E" w:rsidRDefault="0049092E" w:rsidP="0049092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Перечень должностей, связанных с высоким коррупционным риском</w:t>
      </w:r>
    </w:p>
    <w:bookmarkEnd w:id="0"/>
    <w:p w:rsidR="0049092E" w:rsidRDefault="0049092E" w:rsidP="0049092E">
      <w:pPr>
        <w:pStyle w:val="ConsPlusNormal"/>
        <w:ind w:left="-142" w:firstLine="5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72"/>
      </w:tblGrid>
      <w:tr w:rsidR="0049092E" w:rsidTr="00BE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2E" w:rsidRDefault="0049092E" w:rsidP="00BE46B2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  <w:p w:rsidR="0049092E" w:rsidRDefault="0049092E" w:rsidP="00BE46B2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2E" w:rsidRDefault="0049092E" w:rsidP="00BE46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должности</w:t>
            </w:r>
          </w:p>
        </w:tc>
      </w:tr>
      <w:tr w:rsidR="0049092E" w:rsidTr="00BE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2E" w:rsidRDefault="0049092E" w:rsidP="00BE46B2">
            <w:pPr>
              <w:pStyle w:val="ConsPlusNormal"/>
              <w:widowControl/>
              <w:numPr>
                <w:ilvl w:val="0"/>
                <w:numId w:val="1"/>
              </w:numPr>
              <w:adjustRightInd w:val="0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2E" w:rsidRPr="00D80F29" w:rsidRDefault="0049092E" w:rsidP="00BE46B2">
            <w:pPr>
              <w:rPr>
                <w:rFonts w:ascii="Times New Roman" w:hAnsi="Times New Roman" w:cs="Times New Roman"/>
                <w:sz w:val="28"/>
              </w:rPr>
            </w:pPr>
            <w:r w:rsidRPr="00D80F29">
              <w:rPr>
                <w:rFonts w:ascii="Times New Roman" w:hAnsi="Times New Roman" w:cs="Times New Roman"/>
                <w:sz w:val="28"/>
              </w:rPr>
              <w:t>Главный врач</w:t>
            </w:r>
          </w:p>
        </w:tc>
      </w:tr>
      <w:tr w:rsidR="0049092E" w:rsidTr="00BE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2E" w:rsidRDefault="0049092E" w:rsidP="00BE46B2">
            <w:pPr>
              <w:pStyle w:val="ConsPlusNormal"/>
              <w:widowControl/>
              <w:numPr>
                <w:ilvl w:val="0"/>
                <w:numId w:val="1"/>
              </w:numPr>
              <w:adjustRightInd w:val="0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2E" w:rsidRPr="00D80F29" w:rsidRDefault="0049092E" w:rsidP="00BE46B2">
            <w:pPr>
              <w:rPr>
                <w:rFonts w:ascii="Times New Roman" w:hAnsi="Times New Roman" w:cs="Times New Roman"/>
                <w:sz w:val="28"/>
              </w:rPr>
            </w:pPr>
            <w:r w:rsidRPr="00D80F29">
              <w:rPr>
                <w:rFonts w:ascii="Times New Roman" w:hAnsi="Times New Roman" w:cs="Times New Roman"/>
                <w:sz w:val="28"/>
              </w:rPr>
              <w:t>Заместитель руководителя  по медицинской части</w:t>
            </w:r>
          </w:p>
        </w:tc>
      </w:tr>
      <w:tr w:rsidR="0049092E" w:rsidTr="00BE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2E" w:rsidRDefault="0049092E" w:rsidP="00BE46B2">
            <w:pPr>
              <w:pStyle w:val="ConsPlusNormal"/>
              <w:widowControl/>
              <w:numPr>
                <w:ilvl w:val="0"/>
                <w:numId w:val="1"/>
              </w:numPr>
              <w:adjustRightInd w:val="0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2E" w:rsidRPr="00D80F29" w:rsidRDefault="0049092E" w:rsidP="00BE46B2">
            <w:pPr>
              <w:rPr>
                <w:rFonts w:ascii="Times New Roman" w:hAnsi="Times New Roman" w:cs="Times New Roman"/>
                <w:sz w:val="28"/>
              </w:rPr>
            </w:pPr>
            <w:r w:rsidRPr="00D80F29">
              <w:rPr>
                <w:rFonts w:ascii="Times New Roman" w:hAnsi="Times New Roman" w:cs="Times New Roman"/>
                <w:sz w:val="28"/>
              </w:rPr>
              <w:t>Заместитель руководителя по организационно-методической работе</w:t>
            </w:r>
          </w:p>
        </w:tc>
      </w:tr>
      <w:tr w:rsidR="0049092E" w:rsidTr="00BE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2E" w:rsidRDefault="0049092E" w:rsidP="00BE46B2">
            <w:pPr>
              <w:pStyle w:val="ConsPlusNormal"/>
              <w:widowControl/>
              <w:numPr>
                <w:ilvl w:val="0"/>
                <w:numId w:val="1"/>
              </w:numPr>
              <w:adjustRightInd w:val="0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2E" w:rsidRPr="00D80F29" w:rsidRDefault="0049092E" w:rsidP="00BE46B2">
            <w:pPr>
              <w:rPr>
                <w:rFonts w:ascii="Times New Roman" w:hAnsi="Times New Roman" w:cs="Times New Roman"/>
                <w:sz w:val="28"/>
              </w:rPr>
            </w:pPr>
            <w:r w:rsidRPr="00D80F29">
              <w:rPr>
                <w:rFonts w:ascii="Times New Roman" w:hAnsi="Times New Roman" w:cs="Times New Roman"/>
                <w:sz w:val="28"/>
              </w:rPr>
              <w:t>Заместитель руководителя по хозяйственным вопросам</w:t>
            </w:r>
          </w:p>
        </w:tc>
      </w:tr>
      <w:tr w:rsidR="0049092E" w:rsidTr="00BE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2E" w:rsidRDefault="0049092E" w:rsidP="00BE46B2">
            <w:pPr>
              <w:pStyle w:val="ConsPlusNormal"/>
              <w:widowControl/>
              <w:numPr>
                <w:ilvl w:val="0"/>
                <w:numId w:val="1"/>
              </w:numPr>
              <w:adjustRightInd w:val="0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2E" w:rsidRPr="00D80F29" w:rsidRDefault="0049092E" w:rsidP="00BE46B2">
            <w:pPr>
              <w:rPr>
                <w:rFonts w:ascii="Times New Roman" w:hAnsi="Times New Roman" w:cs="Times New Roman"/>
                <w:sz w:val="28"/>
              </w:rPr>
            </w:pPr>
            <w:r w:rsidRPr="00D80F29">
              <w:rPr>
                <w:rFonts w:ascii="Times New Roman" w:hAnsi="Times New Roman" w:cs="Times New Roman"/>
                <w:sz w:val="28"/>
              </w:rPr>
              <w:t>Заместитель руководителя по экономическим вопросам</w:t>
            </w:r>
          </w:p>
        </w:tc>
      </w:tr>
      <w:tr w:rsidR="0049092E" w:rsidTr="00BE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2E" w:rsidRDefault="0049092E" w:rsidP="00BE46B2">
            <w:pPr>
              <w:pStyle w:val="ConsPlusNormal"/>
              <w:widowControl/>
              <w:numPr>
                <w:ilvl w:val="0"/>
                <w:numId w:val="1"/>
              </w:numPr>
              <w:adjustRightInd w:val="0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2E" w:rsidRPr="00D80F29" w:rsidRDefault="0049092E" w:rsidP="00BE46B2">
            <w:pPr>
              <w:rPr>
                <w:rFonts w:ascii="Times New Roman" w:hAnsi="Times New Roman" w:cs="Times New Roman"/>
                <w:sz w:val="28"/>
              </w:rPr>
            </w:pPr>
            <w:r w:rsidRPr="00D80F29">
              <w:rPr>
                <w:rFonts w:ascii="Times New Roman" w:hAnsi="Times New Roman" w:cs="Times New Roman"/>
                <w:sz w:val="28"/>
              </w:rPr>
              <w:t>Главный бухгалтер</w:t>
            </w:r>
          </w:p>
        </w:tc>
      </w:tr>
      <w:tr w:rsidR="0049092E" w:rsidTr="00BE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2E" w:rsidRDefault="0049092E" w:rsidP="00BE46B2">
            <w:pPr>
              <w:pStyle w:val="ConsPlusNormal"/>
              <w:widowControl/>
              <w:numPr>
                <w:ilvl w:val="0"/>
                <w:numId w:val="1"/>
              </w:numPr>
              <w:adjustRightInd w:val="0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2E" w:rsidRPr="00D80F29" w:rsidRDefault="0049092E" w:rsidP="00BE46B2">
            <w:pPr>
              <w:rPr>
                <w:rFonts w:ascii="Times New Roman" w:hAnsi="Times New Roman" w:cs="Times New Roman"/>
                <w:sz w:val="28"/>
              </w:rPr>
            </w:pPr>
            <w:r w:rsidRPr="00D80F29">
              <w:rPr>
                <w:rFonts w:ascii="Times New Roman" w:hAnsi="Times New Roman" w:cs="Times New Roman"/>
                <w:sz w:val="28"/>
              </w:rPr>
              <w:t>Главная медицинская сестра</w:t>
            </w:r>
          </w:p>
        </w:tc>
      </w:tr>
      <w:tr w:rsidR="0049092E" w:rsidTr="00BE4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2E" w:rsidRDefault="0049092E" w:rsidP="00BE46B2">
            <w:pPr>
              <w:pStyle w:val="ConsPlusNormal"/>
              <w:widowControl/>
              <w:numPr>
                <w:ilvl w:val="0"/>
                <w:numId w:val="1"/>
              </w:numPr>
              <w:adjustRightInd w:val="0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2E" w:rsidRPr="00D80F29" w:rsidRDefault="0049092E" w:rsidP="00BE46B2">
            <w:pPr>
              <w:rPr>
                <w:rFonts w:ascii="Times New Roman" w:hAnsi="Times New Roman" w:cs="Times New Roman"/>
                <w:sz w:val="28"/>
              </w:rPr>
            </w:pPr>
            <w:r w:rsidRPr="00D80F29">
              <w:rPr>
                <w:rFonts w:ascii="Times New Roman" w:hAnsi="Times New Roman" w:cs="Times New Roman"/>
                <w:sz w:val="28"/>
              </w:rPr>
              <w:t>Начальники /</w:t>
            </w:r>
            <w:proofErr w:type="gramStart"/>
            <w:r w:rsidRPr="00D80F29">
              <w:rPr>
                <w:rFonts w:ascii="Times New Roman" w:hAnsi="Times New Roman" w:cs="Times New Roman"/>
                <w:sz w:val="28"/>
              </w:rPr>
              <w:t>руководители</w:t>
            </w:r>
            <w:proofErr w:type="gramEnd"/>
            <w:r w:rsidRPr="00D80F29">
              <w:rPr>
                <w:rFonts w:ascii="Times New Roman" w:hAnsi="Times New Roman" w:cs="Times New Roman"/>
                <w:sz w:val="28"/>
              </w:rPr>
              <w:t>/заведующие  структурных подразделений</w:t>
            </w:r>
          </w:p>
        </w:tc>
      </w:tr>
    </w:tbl>
    <w:p w:rsidR="00E823CE" w:rsidRDefault="00E823CE"/>
    <w:sectPr w:rsidR="00E8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155F8"/>
    <w:multiLevelType w:val="hybridMultilevel"/>
    <w:tmpl w:val="6860C78C"/>
    <w:lvl w:ilvl="0" w:tplc="0BFC1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93"/>
    <w:rsid w:val="00062D93"/>
    <w:rsid w:val="000906DA"/>
    <w:rsid w:val="001D1562"/>
    <w:rsid w:val="0020719C"/>
    <w:rsid w:val="0049092E"/>
    <w:rsid w:val="00655C3E"/>
    <w:rsid w:val="007B69A3"/>
    <w:rsid w:val="008C25EE"/>
    <w:rsid w:val="00A76114"/>
    <w:rsid w:val="00AD62CB"/>
    <w:rsid w:val="00CD42CF"/>
    <w:rsid w:val="00DA3A1E"/>
    <w:rsid w:val="00E823CE"/>
    <w:rsid w:val="00EA011D"/>
    <w:rsid w:val="00EA5C99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4909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9092E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4909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9092E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 Людмила Николаевна</dc:creator>
  <cp:keywords/>
  <dc:description/>
  <cp:lastModifiedBy>Примак Людмила Николаевна</cp:lastModifiedBy>
  <cp:revision>2</cp:revision>
  <dcterms:created xsi:type="dcterms:W3CDTF">2025-06-26T09:20:00Z</dcterms:created>
  <dcterms:modified xsi:type="dcterms:W3CDTF">2025-06-26T09:21:00Z</dcterms:modified>
</cp:coreProperties>
</file>